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4D3DBE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highlight w:val="yellow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AD4992" w:rsidP="00AD4992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4D3DB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 de Departamento Técnico Pedagógico</w:t>
                </w:r>
                <w:r w:rsidRPr="000F747C"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  <w:r w:rsidR="00981F2C" w:rsidRPr="000F747C"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  <w:r w:rsidR="00D3330E" w:rsidRPr="000F747C">
                  <w:rPr>
                    <w:rFonts w:ascii="Verdana" w:eastAsia="Times New Roman" w:hAnsi="Verdana" w:cs="Times New Roman"/>
                    <w:lang w:eastAsia="es-MX"/>
                  </w:rPr>
                  <w:tab/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4D3DBE" w:rsidRDefault="003B46AB" w:rsidP="00981F2C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4D3DB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Secretarí</w:t>
                </w:r>
                <w:r w:rsidR="00981F2C" w:rsidRPr="004D3DBE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a Académica 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364B14" w:rsidRDefault="00AD4992" w:rsidP="00AD4992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AD4992">
                  <w:rPr>
                    <w:rFonts w:ascii="Verdana" w:hAnsi="Verdana" w:cstheme="minorHAnsi"/>
                    <w:sz w:val="20"/>
                    <w:szCs w:val="20"/>
                  </w:rPr>
                  <w:t>Orientar e implementar  acciones que atiendan de manera eficiente los procesos pedagógicos en la UTCH, encaminadas a la mejora continua del quehacer educativo dirigido a la población estudiantil de acuerdo con el enfoque basado en competencias profesionales.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1323" w:type="dxa"/>
            <w:gridSpan w:val="15"/>
          </w:tcPr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Diseño del proceso de elaboración de secuencias didácticas y sistemas de evaluación para los profesores de tiempo completo y de asignatura de todas las carreras.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Asesoría a seguimiento y evaluación de las secuencias didácticas y sistemas de evaluación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Asesoría a PTC y PA en la utilización de estrategias de enseñanza aprendizaje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Detección de  necesidades de capacitación y organización de cursos de capacitación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Seguimiento a los lineamientos de operación para la planeación y desarrollo de proyectos integradores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Organización del curso de nivelación por competencias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Organización del curso de inducción a docentes y alumnos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Establecer lineamientos para la elaboración de manuales de asignatura, y manuales de prácticas, informes técnicos, material didáctico, memorias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Establecer lineamientos para la operación del reglamento </w:t>
            </w:r>
          </w:p>
          <w:p w:rsidR="00776266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Diseño, impartición y seguimiento del Diplomado en Diseño de ambientes de aprendizaje para la formación basada en competencias.</w:t>
            </w:r>
          </w:p>
          <w:p w:rsidR="00782C8C" w:rsidRPr="00A3602E" w:rsidRDefault="00776266" w:rsidP="00E06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color w:val="000000"/>
                <w:sz w:val="20"/>
                <w:szCs w:val="20"/>
              </w:rPr>
              <w:t>Coordinar el proceso de evaluación docente.</w:t>
            </w:r>
          </w:p>
          <w:p w:rsidR="00B239BC" w:rsidRPr="00A3602E" w:rsidRDefault="00B239BC" w:rsidP="00B239BC">
            <w:pPr>
              <w:numPr>
                <w:ilvl w:val="0"/>
                <w:numId w:val="12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A3602E">
              <w:rPr>
                <w:rFonts w:ascii="Verdana" w:hAnsi="Verdana"/>
                <w:sz w:val="20"/>
                <w:szCs w:val="20"/>
              </w:rPr>
              <w:t>Capacitarse Activamente.</w:t>
            </w:r>
          </w:p>
          <w:p w:rsidR="00B239BC" w:rsidRPr="00A3602E" w:rsidRDefault="00B239BC" w:rsidP="00B239BC">
            <w:pPr>
              <w:numPr>
                <w:ilvl w:val="0"/>
                <w:numId w:val="6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A3602E">
              <w:rPr>
                <w:rFonts w:ascii="Verdana" w:hAnsi="Verdana" w:cstheme="minorHAnsi"/>
                <w:sz w:val="20"/>
                <w:szCs w:val="20"/>
              </w:rPr>
              <w:t xml:space="preserve">Discrecionalidad en el manejo de la información. </w:t>
            </w:r>
          </w:p>
          <w:p w:rsidR="00B239BC" w:rsidRPr="00A3602E" w:rsidRDefault="00B239BC" w:rsidP="00B239BC">
            <w:pPr>
              <w:numPr>
                <w:ilvl w:val="0"/>
                <w:numId w:val="6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A3602E">
              <w:rPr>
                <w:rFonts w:ascii="Verdana" w:hAnsi="Verdana"/>
                <w:sz w:val="20"/>
                <w:szCs w:val="20"/>
              </w:rPr>
              <w:t>Participar  en el Sistema de Gestión de la Calidad, para la mejora continua institucional.</w:t>
            </w:r>
          </w:p>
          <w:p w:rsidR="00B239BC" w:rsidRPr="00A3602E" w:rsidRDefault="00B239BC" w:rsidP="00A3602E">
            <w:pPr>
              <w:numPr>
                <w:ilvl w:val="0"/>
                <w:numId w:val="6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A3602E"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  <w:t>Las no previstas y que estén dentro del alcance de la naturaleza de las funciones del área.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8C" w:rsidRPr="00B1262E" w:rsidRDefault="00782C8C" w:rsidP="00CA1458">
            <w:pPr>
              <w:spacing w:after="0"/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EE391C" w:rsidRDefault="00782C8C" w:rsidP="00A3602E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EE391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A3602E" w:rsidRPr="00EE391C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Subdirección de Servicios Académicos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475BA5" w:rsidP="007173CC">
                <w:pPr>
                  <w:spacing w:before="24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   </w:t>
                </w:r>
                <w:r w:rsidR="007173CC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EE391C" w:rsidRDefault="007173CC" w:rsidP="007173CC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EE391C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EE391C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EE391C">
              <w:rPr>
                <w:rFonts w:ascii="Verdana" w:hAnsi="Verdana"/>
                <w:color w:val="FFFFFF" w:themeColor="background1"/>
                <w:sz w:val="20"/>
                <w:szCs w:val="20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6D3913" w:rsidRDefault="007173CC" w:rsidP="007173CC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FA3A44" w:rsidP="009F532E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r w:rsidRPr="007A2F1A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Psicólogo (a) de Carrera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FA3A44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B75E09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bookmarkStart w:id="0" w:name="_GoBack" w:colFirst="5" w:colLast="5"/>
            <w:r>
              <w:rPr>
                <w:rFonts w:ascii="Verdana" w:hAnsi="Verdana"/>
                <w:color w:val="FFFFFF" w:themeColor="background1"/>
              </w:rPr>
              <w:lastRenderedPageBreak/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FD657D" w:rsidRDefault="000630A8" w:rsidP="002B6FF9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 xml:space="preserve">En el área de </w:t>
                </w:r>
                <w:r w:rsidR="002B6FF9" w:rsidRPr="00FD657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D0338C" w:rsidRPr="00FD657D">
                  <w:rPr>
                    <w:rFonts w:ascii="Verdana" w:hAnsi="Verdana"/>
                    <w:sz w:val="20"/>
                    <w:szCs w:val="20"/>
                  </w:rPr>
                  <w:t>e</w:t>
                </w:r>
                <w:r w:rsidRPr="00FD657D">
                  <w:rPr>
                    <w:rFonts w:ascii="Verdana" w:hAnsi="Verdana"/>
                    <w:sz w:val="20"/>
                    <w:szCs w:val="20"/>
                  </w:rPr>
                  <w:t xml:space="preserve">ducación </w:t>
                </w:r>
                <w:r w:rsidR="00597B4A" w:rsidRPr="00FD657D">
                  <w:rPr>
                    <w:rFonts w:ascii="Verdana" w:hAnsi="Verdana"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FD657D" w:rsidRDefault="00D0338C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FD657D" w:rsidRDefault="00D0338C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Style w:val="Estilo19"/>
                    <w:sz w:val="20"/>
                    <w:szCs w:val="20"/>
                  </w:rPr>
                  <w:t>Educación y Humanidades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FD657D" w:rsidRDefault="00597B4A" w:rsidP="00622654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FD657D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FD657D" w:rsidRDefault="00597B4A" w:rsidP="0062265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  <w:highlight w:val="yellow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FD657D" w:rsidRDefault="007F2CD0" w:rsidP="004C4A7A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 xml:space="preserve">Docencia y </w:t>
                </w:r>
                <w:r w:rsidR="00446D07" w:rsidRPr="00FD657D">
                  <w:rPr>
                    <w:rFonts w:ascii="Verdana" w:hAnsi="Verdana"/>
                    <w:sz w:val="20"/>
                    <w:szCs w:val="20"/>
                  </w:rPr>
                  <w:t>programas académicos.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FD657D" w:rsidRDefault="00597B4A" w:rsidP="0062265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FD657D" w:rsidRDefault="001E7259" w:rsidP="0062265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FD657D" w:rsidRDefault="00B75E09" w:rsidP="00B75E09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D657D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077EA2" w:rsidRPr="00FD657D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r w:rsidRPr="00FD657D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  <w:r w:rsidR="00896C10" w:rsidRPr="00FD657D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bookmarkEnd w:id="0"/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C6FFF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Pr="004C6FFF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b/>
                    <w:color w:val="808080"/>
                    <w:sz w:val="20"/>
                    <w:szCs w:val="20"/>
                  </w:rPr>
                  <w:id w:val="-1353879506"/>
                  <w:placeholder>
                    <w:docPart w:val="AB57A80FC7774B57BA404073CB8A69A4"/>
                  </w:placeholder>
                </w:sdtPr>
                <w:sdtEndPr/>
                <w:sdtContent>
                  <w:sdt>
                    <w:sdtPr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  <w:id w:val="-168955725"/>
                      <w:placeholder>
                        <w:docPart w:val="59BC54A3A69D4B89A1B0E529BB13F0BC"/>
                      </w:placeholder>
                    </w:sdtPr>
                    <w:sdtEndPr/>
                    <w:sdtContent>
                      <w:p w:rsidR="006347C7" w:rsidRDefault="006347C7" w:rsidP="006347C7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Fonts w:ascii="Verdana" w:hAnsi="Verdana"/>
                            <w:color w:val="808080"/>
                            <w:sz w:val="20"/>
                            <w:szCs w:val="20"/>
                          </w:rPr>
                        </w:pPr>
                      </w:p>
                      <w:p w:rsidR="00AA1996" w:rsidRPr="006347C7" w:rsidRDefault="000F747C" w:rsidP="000F747C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Fonts w:ascii="Verdana" w:hAnsi="Verdana"/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MPsC. Susana I. Bueno Carlos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C6FFF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E5E92" w:rsidRPr="004C6FFF" w:rsidRDefault="004E5E9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1938477260"/>
                  <w:placeholder>
                    <w:docPart w:val="A124BE109EE04486B84DE5479FF2EA09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6347C7" w:rsidRDefault="006347C7" w:rsidP="004E5E92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</w:p>
                  <w:p w:rsidR="004E5E92" w:rsidRDefault="004E5E92" w:rsidP="004E5E92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R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="000F747C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H. Cé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sar H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 xml:space="preserve"> Quiñonez Araujo</w:t>
                    </w:r>
                  </w:p>
                </w:sdtContent>
              </w:sdt>
              <w:p w:rsidR="00AA1996" w:rsidRPr="004C6FFF" w:rsidRDefault="00FD657D" w:rsidP="001A5298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C6FFF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Pr="004C6FFF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-2016067048"/>
                  <w:placeholder>
                    <w:docPart w:val="CD1054E99D614BD09B34C6BBD92DD7CB"/>
                  </w:placeholder>
                </w:sdtPr>
                <w:sdtEndPr/>
                <w:sdtContent>
                  <w:p w:rsidR="006347C7" w:rsidRDefault="006347C7" w:rsidP="004E5E92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</w:pPr>
                  </w:p>
                  <w:p w:rsidR="00AA1996" w:rsidRPr="004E5E92" w:rsidRDefault="004E5E92" w:rsidP="004E5E92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50395A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50395A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p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136148" w:rsidRDefault="003D5BA0" w:rsidP="003D5BA0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SA-RH-08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3-21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136148" w:rsidRDefault="007F0517" w:rsidP="004D6F28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21/03/2019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136148" w:rsidRDefault="004D6F28" w:rsidP="004D6F28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13614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136148" w:rsidRDefault="001933D2" w:rsidP="001933D2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2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136148" w:rsidRDefault="00402922" w:rsidP="004D6F28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25/03/2019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98" w:rsidRDefault="00573798" w:rsidP="002A36E2">
      <w:pPr>
        <w:spacing w:after="0" w:line="240" w:lineRule="auto"/>
      </w:pPr>
      <w:r>
        <w:separator/>
      </w:r>
    </w:p>
  </w:endnote>
  <w:endnote w:type="continuationSeparator" w:id="0">
    <w:p w:rsidR="00573798" w:rsidRDefault="00573798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98" w:rsidRDefault="00573798" w:rsidP="002A36E2">
      <w:pPr>
        <w:spacing w:after="0" w:line="240" w:lineRule="auto"/>
      </w:pPr>
      <w:r>
        <w:separator/>
      </w:r>
    </w:p>
  </w:footnote>
  <w:footnote w:type="continuationSeparator" w:id="0">
    <w:p w:rsidR="00573798" w:rsidRDefault="00573798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16F01"/>
    <w:multiLevelType w:val="hybridMultilevel"/>
    <w:tmpl w:val="B900C654"/>
    <w:lvl w:ilvl="0" w:tplc="E7927956">
      <w:start w:val="13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42F064F"/>
    <w:multiLevelType w:val="hybridMultilevel"/>
    <w:tmpl w:val="BD7E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31D7"/>
    <w:multiLevelType w:val="hybridMultilevel"/>
    <w:tmpl w:val="DB4A2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62F"/>
    <w:multiLevelType w:val="hybridMultilevel"/>
    <w:tmpl w:val="F7923B92"/>
    <w:lvl w:ilvl="0" w:tplc="8886076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51E57EF6"/>
    <w:multiLevelType w:val="hybridMultilevel"/>
    <w:tmpl w:val="97CC0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C3096"/>
    <w:multiLevelType w:val="hybridMultilevel"/>
    <w:tmpl w:val="CDA27E6E"/>
    <w:lvl w:ilvl="0" w:tplc="880CD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9A6"/>
    <w:multiLevelType w:val="hybridMultilevel"/>
    <w:tmpl w:val="C6FAE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C662E7"/>
    <w:multiLevelType w:val="hybridMultilevel"/>
    <w:tmpl w:val="B6E4F7BC"/>
    <w:lvl w:ilvl="0" w:tplc="8FE85E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A080A"/>
    <w:multiLevelType w:val="hybridMultilevel"/>
    <w:tmpl w:val="D3D0925E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9AC15DB"/>
    <w:multiLevelType w:val="hybridMultilevel"/>
    <w:tmpl w:val="B8505C4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5E7A55"/>
    <w:multiLevelType w:val="hybridMultilevel"/>
    <w:tmpl w:val="EE2EFFD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16DF5"/>
    <w:rsid w:val="0002212E"/>
    <w:rsid w:val="000261B0"/>
    <w:rsid w:val="00027B8B"/>
    <w:rsid w:val="0005290A"/>
    <w:rsid w:val="00053FD7"/>
    <w:rsid w:val="00055C35"/>
    <w:rsid w:val="000630A8"/>
    <w:rsid w:val="00063B16"/>
    <w:rsid w:val="000667D8"/>
    <w:rsid w:val="00066EAB"/>
    <w:rsid w:val="00067323"/>
    <w:rsid w:val="00076E4F"/>
    <w:rsid w:val="00077EA2"/>
    <w:rsid w:val="00093376"/>
    <w:rsid w:val="000D4326"/>
    <w:rsid w:val="000E55A2"/>
    <w:rsid w:val="000F747C"/>
    <w:rsid w:val="0011510A"/>
    <w:rsid w:val="00123266"/>
    <w:rsid w:val="00136148"/>
    <w:rsid w:val="00145884"/>
    <w:rsid w:val="001620C6"/>
    <w:rsid w:val="00163748"/>
    <w:rsid w:val="00173A6B"/>
    <w:rsid w:val="001933D2"/>
    <w:rsid w:val="00197CB1"/>
    <w:rsid w:val="00197DDF"/>
    <w:rsid w:val="001A5298"/>
    <w:rsid w:val="001B06CA"/>
    <w:rsid w:val="001B3267"/>
    <w:rsid w:val="001D438C"/>
    <w:rsid w:val="001D58A7"/>
    <w:rsid w:val="001E4388"/>
    <w:rsid w:val="001E5826"/>
    <w:rsid w:val="001E7259"/>
    <w:rsid w:val="00203234"/>
    <w:rsid w:val="00204FDE"/>
    <w:rsid w:val="002058A8"/>
    <w:rsid w:val="00207C73"/>
    <w:rsid w:val="00210C9F"/>
    <w:rsid w:val="00213E5D"/>
    <w:rsid w:val="00215E43"/>
    <w:rsid w:val="00221F71"/>
    <w:rsid w:val="00227E62"/>
    <w:rsid w:val="00230B23"/>
    <w:rsid w:val="002375C7"/>
    <w:rsid w:val="00240C2B"/>
    <w:rsid w:val="002429DF"/>
    <w:rsid w:val="00266ED5"/>
    <w:rsid w:val="00271305"/>
    <w:rsid w:val="00280D53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B6FF9"/>
    <w:rsid w:val="002C1352"/>
    <w:rsid w:val="002C3C7A"/>
    <w:rsid w:val="002C454F"/>
    <w:rsid w:val="002E44E7"/>
    <w:rsid w:val="002F2B9D"/>
    <w:rsid w:val="002F3374"/>
    <w:rsid w:val="00303557"/>
    <w:rsid w:val="00303765"/>
    <w:rsid w:val="00307E0A"/>
    <w:rsid w:val="00310589"/>
    <w:rsid w:val="00332E1D"/>
    <w:rsid w:val="00335411"/>
    <w:rsid w:val="003443DE"/>
    <w:rsid w:val="00352255"/>
    <w:rsid w:val="00353F16"/>
    <w:rsid w:val="003565A4"/>
    <w:rsid w:val="00364B1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3572"/>
    <w:rsid w:val="003B46AB"/>
    <w:rsid w:val="003B593C"/>
    <w:rsid w:val="003C2D9B"/>
    <w:rsid w:val="003C47C7"/>
    <w:rsid w:val="003D5BA0"/>
    <w:rsid w:val="003E0597"/>
    <w:rsid w:val="003F3189"/>
    <w:rsid w:val="003F4DAC"/>
    <w:rsid w:val="00402922"/>
    <w:rsid w:val="00403077"/>
    <w:rsid w:val="00405131"/>
    <w:rsid w:val="0040623E"/>
    <w:rsid w:val="00413445"/>
    <w:rsid w:val="00423527"/>
    <w:rsid w:val="0043209B"/>
    <w:rsid w:val="004335D4"/>
    <w:rsid w:val="00441448"/>
    <w:rsid w:val="00446D07"/>
    <w:rsid w:val="004528E1"/>
    <w:rsid w:val="00454EDE"/>
    <w:rsid w:val="00455B7E"/>
    <w:rsid w:val="00472737"/>
    <w:rsid w:val="00475BA5"/>
    <w:rsid w:val="00476DD2"/>
    <w:rsid w:val="004779EE"/>
    <w:rsid w:val="0048471B"/>
    <w:rsid w:val="00491D81"/>
    <w:rsid w:val="00496FBD"/>
    <w:rsid w:val="00497A9D"/>
    <w:rsid w:val="004C4A7A"/>
    <w:rsid w:val="004C6FFF"/>
    <w:rsid w:val="004D2409"/>
    <w:rsid w:val="004D3DBE"/>
    <w:rsid w:val="004D6F28"/>
    <w:rsid w:val="004E5E92"/>
    <w:rsid w:val="004E60D4"/>
    <w:rsid w:val="004F0CDA"/>
    <w:rsid w:val="0050395A"/>
    <w:rsid w:val="00520662"/>
    <w:rsid w:val="0054633F"/>
    <w:rsid w:val="0055457B"/>
    <w:rsid w:val="00554B11"/>
    <w:rsid w:val="00566928"/>
    <w:rsid w:val="00573798"/>
    <w:rsid w:val="005748C1"/>
    <w:rsid w:val="0057574B"/>
    <w:rsid w:val="00582A69"/>
    <w:rsid w:val="00591652"/>
    <w:rsid w:val="00591E22"/>
    <w:rsid w:val="005979C6"/>
    <w:rsid w:val="00597B4A"/>
    <w:rsid w:val="005A4772"/>
    <w:rsid w:val="005A6C4F"/>
    <w:rsid w:val="005B0FC6"/>
    <w:rsid w:val="005B1A74"/>
    <w:rsid w:val="005C2909"/>
    <w:rsid w:val="005C43DC"/>
    <w:rsid w:val="005F3597"/>
    <w:rsid w:val="005F49AF"/>
    <w:rsid w:val="005F4C46"/>
    <w:rsid w:val="005F6C60"/>
    <w:rsid w:val="00607676"/>
    <w:rsid w:val="006078C1"/>
    <w:rsid w:val="00622654"/>
    <w:rsid w:val="00623B93"/>
    <w:rsid w:val="00625CC7"/>
    <w:rsid w:val="0062726F"/>
    <w:rsid w:val="0063161D"/>
    <w:rsid w:val="006347C7"/>
    <w:rsid w:val="00636859"/>
    <w:rsid w:val="00641814"/>
    <w:rsid w:val="006430FB"/>
    <w:rsid w:val="0065059F"/>
    <w:rsid w:val="00665464"/>
    <w:rsid w:val="00667AE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D3913"/>
    <w:rsid w:val="006F6A05"/>
    <w:rsid w:val="00701FB5"/>
    <w:rsid w:val="00712E48"/>
    <w:rsid w:val="00716339"/>
    <w:rsid w:val="007173CC"/>
    <w:rsid w:val="00727ABF"/>
    <w:rsid w:val="0073119F"/>
    <w:rsid w:val="00732592"/>
    <w:rsid w:val="00733D39"/>
    <w:rsid w:val="00752C04"/>
    <w:rsid w:val="0076462F"/>
    <w:rsid w:val="007660D7"/>
    <w:rsid w:val="00776266"/>
    <w:rsid w:val="00782C8C"/>
    <w:rsid w:val="007A2599"/>
    <w:rsid w:val="007A2F1A"/>
    <w:rsid w:val="007B3027"/>
    <w:rsid w:val="007B4DC0"/>
    <w:rsid w:val="007C2407"/>
    <w:rsid w:val="007C3190"/>
    <w:rsid w:val="007E1C1B"/>
    <w:rsid w:val="007F0517"/>
    <w:rsid w:val="007F1D87"/>
    <w:rsid w:val="007F2CD0"/>
    <w:rsid w:val="008000DC"/>
    <w:rsid w:val="00816202"/>
    <w:rsid w:val="008176CC"/>
    <w:rsid w:val="008322DF"/>
    <w:rsid w:val="00834E46"/>
    <w:rsid w:val="00836ABB"/>
    <w:rsid w:val="008474D2"/>
    <w:rsid w:val="00850021"/>
    <w:rsid w:val="008518E6"/>
    <w:rsid w:val="00852696"/>
    <w:rsid w:val="00861995"/>
    <w:rsid w:val="00866CD0"/>
    <w:rsid w:val="00871094"/>
    <w:rsid w:val="00875046"/>
    <w:rsid w:val="008766F3"/>
    <w:rsid w:val="008827E8"/>
    <w:rsid w:val="00893CDB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0798"/>
    <w:rsid w:val="00931DD7"/>
    <w:rsid w:val="00932F8A"/>
    <w:rsid w:val="00940747"/>
    <w:rsid w:val="00944260"/>
    <w:rsid w:val="00950936"/>
    <w:rsid w:val="00963087"/>
    <w:rsid w:val="009671DF"/>
    <w:rsid w:val="00972B19"/>
    <w:rsid w:val="00977F6F"/>
    <w:rsid w:val="00981F2C"/>
    <w:rsid w:val="00990B01"/>
    <w:rsid w:val="00992197"/>
    <w:rsid w:val="009950BB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9F532E"/>
    <w:rsid w:val="00A042D1"/>
    <w:rsid w:val="00A218E2"/>
    <w:rsid w:val="00A3602E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A5235"/>
    <w:rsid w:val="00AB0E5D"/>
    <w:rsid w:val="00AB4892"/>
    <w:rsid w:val="00AC00AB"/>
    <w:rsid w:val="00AD4992"/>
    <w:rsid w:val="00AD5EC2"/>
    <w:rsid w:val="00AD62B5"/>
    <w:rsid w:val="00AE2439"/>
    <w:rsid w:val="00AF595F"/>
    <w:rsid w:val="00B00CB7"/>
    <w:rsid w:val="00B07860"/>
    <w:rsid w:val="00B1262E"/>
    <w:rsid w:val="00B17754"/>
    <w:rsid w:val="00B207F5"/>
    <w:rsid w:val="00B22794"/>
    <w:rsid w:val="00B239BC"/>
    <w:rsid w:val="00B26212"/>
    <w:rsid w:val="00B27472"/>
    <w:rsid w:val="00B50D4C"/>
    <w:rsid w:val="00B54779"/>
    <w:rsid w:val="00B62D7F"/>
    <w:rsid w:val="00B75E09"/>
    <w:rsid w:val="00B811D1"/>
    <w:rsid w:val="00B82291"/>
    <w:rsid w:val="00B83240"/>
    <w:rsid w:val="00B87660"/>
    <w:rsid w:val="00B94017"/>
    <w:rsid w:val="00BC0F3C"/>
    <w:rsid w:val="00BC12DD"/>
    <w:rsid w:val="00BC1CC2"/>
    <w:rsid w:val="00BC6055"/>
    <w:rsid w:val="00BD08EB"/>
    <w:rsid w:val="00BD1176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75653"/>
    <w:rsid w:val="00C816F6"/>
    <w:rsid w:val="00C845D1"/>
    <w:rsid w:val="00C92313"/>
    <w:rsid w:val="00C961F4"/>
    <w:rsid w:val="00C9768C"/>
    <w:rsid w:val="00CA1458"/>
    <w:rsid w:val="00CA4577"/>
    <w:rsid w:val="00CA7F13"/>
    <w:rsid w:val="00CB4CA1"/>
    <w:rsid w:val="00CB508E"/>
    <w:rsid w:val="00CD033C"/>
    <w:rsid w:val="00CD07F3"/>
    <w:rsid w:val="00CD0C42"/>
    <w:rsid w:val="00CD0C67"/>
    <w:rsid w:val="00CF7AC5"/>
    <w:rsid w:val="00CF7CEF"/>
    <w:rsid w:val="00D0338C"/>
    <w:rsid w:val="00D06AEF"/>
    <w:rsid w:val="00D164FF"/>
    <w:rsid w:val="00D170C7"/>
    <w:rsid w:val="00D26D5A"/>
    <w:rsid w:val="00D3330E"/>
    <w:rsid w:val="00D33B51"/>
    <w:rsid w:val="00D457FB"/>
    <w:rsid w:val="00D4590E"/>
    <w:rsid w:val="00D50593"/>
    <w:rsid w:val="00D53AFD"/>
    <w:rsid w:val="00D53D53"/>
    <w:rsid w:val="00D54F20"/>
    <w:rsid w:val="00D57A5A"/>
    <w:rsid w:val="00D83CA9"/>
    <w:rsid w:val="00D87B92"/>
    <w:rsid w:val="00DA1EAB"/>
    <w:rsid w:val="00DA2B2F"/>
    <w:rsid w:val="00DB172F"/>
    <w:rsid w:val="00DC60E2"/>
    <w:rsid w:val="00DD164A"/>
    <w:rsid w:val="00DD3D2B"/>
    <w:rsid w:val="00E024A2"/>
    <w:rsid w:val="00E06C7D"/>
    <w:rsid w:val="00E10083"/>
    <w:rsid w:val="00E11BCC"/>
    <w:rsid w:val="00E17AC2"/>
    <w:rsid w:val="00E30BB4"/>
    <w:rsid w:val="00E40B06"/>
    <w:rsid w:val="00E40F18"/>
    <w:rsid w:val="00E5091C"/>
    <w:rsid w:val="00E5729C"/>
    <w:rsid w:val="00E6646B"/>
    <w:rsid w:val="00E66F68"/>
    <w:rsid w:val="00E74327"/>
    <w:rsid w:val="00E75405"/>
    <w:rsid w:val="00E84479"/>
    <w:rsid w:val="00E86551"/>
    <w:rsid w:val="00E90A65"/>
    <w:rsid w:val="00E97A6A"/>
    <w:rsid w:val="00EA2EC9"/>
    <w:rsid w:val="00EA45E8"/>
    <w:rsid w:val="00EC083F"/>
    <w:rsid w:val="00ED1ED9"/>
    <w:rsid w:val="00EE391C"/>
    <w:rsid w:val="00F165DE"/>
    <w:rsid w:val="00F169B4"/>
    <w:rsid w:val="00F26BD5"/>
    <w:rsid w:val="00F3029E"/>
    <w:rsid w:val="00F32B07"/>
    <w:rsid w:val="00F32F55"/>
    <w:rsid w:val="00F3577A"/>
    <w:rsid w:val="00F43EBF"/>
    <w:rsid w:val="00F44869"/>
    <w:rsid w:val="00F51312"/>
    <w:rsid w:val="00F531DF"/>
    <w:rsid w:val="00F61B63"/>
    <w:rsid w:val="00F900D3"/>
    <w:rsid w:val="00FA3A44"/>
    <w:rsid w:val="00FC0547"/>
    <w:rsid w:val="00FC08B3"/>
    <w:rsid w:val="00FD657D"/>
    <w:rsid w:val="00FE2EA3"/>
    <w:rsid w:val="00FE723C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121954F-5EFF-4C2B-A5ED-72AA918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table" w:customStyle="1" w:styleId="Sombreadoclaro1">
    <w:name w:val="Sombreado claro1"/>
    <w:basedOn w:val="Tablanormal"/>
    <w:uiPriority w:val="60"/>
    <w:rsid w:val="002E44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1054E99D614BD09B34C6BBD92D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E1FE-8D54-48BA-8CAE-CC3E51BD1F74}"/>
      </w:docPartPr>
      <w:docPartBody>
        <w:p w:rsidR="00105599" w:rsidRDefault="00D15C70" w:rsidP="00D15C70">
          <w:pPr>
            <w:pStyle w:val="CD1054E99D614BD09B34C6BBD92DD7CB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24BE109EE04486B84DE5479FF2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8AD6-957A-45E2-B733-EB20D9D3B451}"/>
      </w:docPartPr>
      <w:docPartBody>
        <w:p w:rsidR="00105599" w:rsidRDefault="00D15C70" w:rsidP="00D15C70">
          <w:pPr>
            <w:pStyle w:val="A124BE109EE04486B84DE5479FF2EA09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57A80FC7774B57BA404073CB8A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34E7-D4FB-41A8-B5FC-73EC15284C31}"/>
      </w:docPartPr>
      <w:docPartBody>
        <w:p w:rsidR="00AA26D7" w:rsidRDefault="00241B6F" w:rsidP="00241B6F">
          <w:pPr>
            <w:pStyle w:val="AB57A80FC7774B57BA404073CB8A69A4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BC54A3A69D4B89A1B0E529BB1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7255-861E-40BA-ACA1-1C20D07D7099}"/>
      </w:docPartPr>
      <w:docPartBody>
        <w:p w:rsidR="00AA26D7" w:rsidRDefault="00241B6F" w:rsidP="00241B6F">
          <w:pPr>
            <w:pStyle w:val="59BC54A3A69D4B89A1B0E529BB13F0B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05599"/>
    <w:rsid w:val="001317A3"/>
    <w:rsid w:val="00152F4E"/>
    <w:rsid w:val="00172A11"/>
    <w:rsid w:val="00192533"/>
    <w:rsid w:val="001A5B72"/>
    <w:rsid w:val="001B3327"/>
    <w:rsid w:val="001D4E9B"/>
    <w:rsid w:val="00210DF1"/>
    <w:rsid w:val="00241B6F"/>
    <w:rsid w:val="00284DB0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87D"/>
    <w:rsid w:val="00613E3A"/>
    <w:rsid w:val="00657D10"/>
    <w:rsid w:val="00687486"/>
    <w:rsid w:val="006921F9"/>
    <w:rsid w:val="006C65C7"/>
    <w:rsid w:val="006E1AC2"/>
    <w:rsid w:val="0072735C"/>
    <w:rsid w:val="007430CA"/>
    <w:rsid w:val="00786D41"/>
    <w:rsid w:val="007873A2"/>
    <w:rsid w:val="007A3C81"/>
    <w:rsid w:val="007B0425"/>
    <w:rsid w:val="007B1656"/>
    <w:rsid w:val="007E282D"/>
    <w:rsid w:val="00892A46"/>
    <w:rsid w:val="008D68F1"/>
    <w:rsid w:val="008D74EE"/>
    <w:rsid w:val="008F5057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7197E"/>
    <w:rsid w:val="00AA26D7"/>
    <w:rsid w:val="00AD28A7"/>
    <w:rsid w:val="00B6167A"/>
    <w:rsid w:val="00B705ED"/>
    <w:rsid w:val="00B87A80"/>
    <w:rsid w:val="00BD02F9"/>
    <w:rsid w:val="00BE0F56"/>
    <w:rsid w:val="00BE4E78"/>
    <w:rsid w:val="00C03A05"/>
    <w:rsid w:val="00C6549B"/>
    <w:rsid w:val="00CF1599"/>
    <w:rsid w:val="00D15C70"/>
    <w:rsid w:val="00D41851"/>
    <w:rsid w:val="00E27DE2"/>
    <w:rsid w:val="00E4388B"/>
    <w:rsid w:val="00E67236"/>
    <w:rsid w:val="00E70623"/>
    <w:rsid w:val="00E73967"/>
    <w:rsid w:val="00E76D9E"/>
    <w:rsid w:val="00E81087"/>
    <w:rsid w:val="00F02EEE"/>
    <w:rsid w:val="00F7790D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1B6F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CD1054E99D614BD09B34C6BBD92DD7CB">
    <w:name w:val="CD1054E99D614BD09B34C6BBD92DD7CB"/>
    <w:rsid w:val="00D15C70"/>
  </w:style>
  <w:style w:type="paragraph" w:customStyle="1" w:styleId="A124BE109EE04486B84DE5479FF2EA09">
    <w:name w:val="A124BE109EE04486B84DE5479FF2EA09"/>
    <w:rsid w:val="00D15C70"/>
  </w:style>
  <w:style w:type="paragraph" w:customStyle="1" w:styleId="AB57A80FC7774B57BA404073CB8A69A4">
    <w:name w:val="AB57A80FC7774B57BA404073CB8A69A4"/>
    <w:rsid w:val="00241B6F"/>
  </w:style>
  <w:style w:type="paragraph" w:customStyle="1" w:styleId="59BC54A3A69D4B89A1B0E529BB13F0BC">
    <w:name w:val="59BC54A3A69D4B89A1B0E529BB13F0BC"/>
    <w:rsid w:val="00241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50CF-F5B1-439D-A4E2-B05C80DC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62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Marco Antonio Meraz Gonzalez</cp:lastModifiedBy>
  <cp:revision>383</cp:revision>
  <cp:lastPrinted>2018-11-23T15:39:00Z</cp:lastPrinted>
  <dcterms:created xsi:type="dcterms:W3CDTF">2019-01-17T20:43:00Z</dcterms:created>
  <dcterms:modified xsi:type="dcterms:W3CDTF">2019-05-27T19:20:00Z</dcterms:modified>
</cp:coreProperties>
</file>